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284"/>
        <w:gridCol w:w="3685"/>
        <w:gridCol w:w="1134"/>
        <w:gridCol w:w="1276"/>
      </w:tblGrid>
      <w:tr w:rsidR="00125B61" w:rsidRPr="005018D9" w14:paraId="57F1D9BE" w14:textId="77777777" w:rsidTr="008C7CD0">
        <w:trPr>
          <w:trHeight w:val="64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247FC7E5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294202">
        <w:trPr>
          <w:trHeight w:val="85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73B96FE0" w:rsidR="00502C0F" w:rsidRPr="005018D9" w:rsidRDefault="00CE3ADE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LODÓWKA MEDYCZNA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294202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294202">
        <w:trPr>
          <w:trHeight w:val="4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77231E4F" w:rsidR="007E5685" w:rsidRPr="00A11AA3" w:rsidRDefault="007E5685" w:rsidP="00A1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bookmarkEnd w:id="0"/>
      <w:tr w:rsidR="009D7AD3" w:rsidRPr="005018D9" w14:paraId="3ECA4C9E" w14:textId="77777777" w:rsidTr="00432F34">
        <w:trPr>
          <w:trHeight w:val="553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8647D48" w:rsidR="009D7AD3" w:rsidRPr="005018D9" w:rsidRDefault="00CE3ADE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</w:rPr>
              <w:t>LODÓWKA MEDYCZNA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PRODUCENT</w:t>
            </w: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432F34">
        <w:trPr>
          <w:trHeight w:val="561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>MODEL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9D7AD3"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432F34">
        <w:trPr>
          <w:trHeight w:val="567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5D70CA82" w:rsidR="009D7AD3" w:rsidRPr="005018D9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Fabrycznie nowy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FFB" w:rsidRPr="005018D9" w14:paraId="035426B3" w14:textId="77777777" w:rsidTr="00432F34">
        <w:trPr>
          <w:trHeight w:val="40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2D138F" w14:textId="7C72EAA9" w:rsidR="00FC1FCC" w:rsidRPr="00FD244D" w:rsidRDefault="00182C90" w:rsidP="00FD1BA3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</w:pPr>
            <w:r w:rsidRPr="00182C90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WYPOSAŻENIE </w:t>
            </w:r>
            <w:r w:rsidR="008E41D7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 </w:t>
            </w:r>
          </w:p>
        </w:tc>
      </w:tr>
      <w:tr w:rsidR="00182C90" w:rsidRPr="005018D9" w14:paraId="7DEEED6B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466D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36DA1" w14:textId="5CB44A20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agregat wewnętrzny, chłodzenie wymuszone wentylatorem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39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287A2D72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38C9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C4A0A" w14:textId="490A5A84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regulator mikroprocesorowy z wyświetlaczem LED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455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1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D2DD02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6038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31472" w14:textId="715BE5F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automatyczne </w:t>
            </w:r>
            <w:proofErr w:type="spellStart"/>
            <w:r w:rsidRPr="00182C90">
              <w:rPr>
                <w:rFonts w:ascii="Cambria" w:hAnsi="Cambria" w:cs="DejaVuSans"/>
                <w:sz w:val="18"/>
                <w:szCs w:val="18"/>
              </w:rPr>
              <w:t>odszranianie</w:t>
            </w:r>
            <w:proofErr w:type="spellEnd"/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13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2CF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14C7A480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B38A7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931FD" w14:textId="1E9DB436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korpus malowany proszkowo na biało izolowany pianką poliuretanową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9026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E875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BF4E5C5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E8DBA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0007F" w14:textId="33BE83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drzwi przeszklone ze szkła hartowanego zaopatrzone w zamek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DF8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29C3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670D0B9E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F2BC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AFEAC" w14:textId="59A62823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oświetlenie LED </w:t>
            </w:r>
            <w:r w:rsidR="004B07C0" w:rsidRPr="00374D7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4B07C0">
              <w:rPr>
                <w:rFonts w:ascii="Cambria" w:hAnsi="Cambria" w:cs="Arial"/>
                <w:sz w:val="18"/>
                <w:szCs w:val="18"/>
              </w:rPr>
              <w:t>(</w:t>
            </w:r>
            <w:r w:rsidR="004B07C0" w:rsidRPr="00374D7B">
              <w:rPr>
                <w:rFonts w:ascii="Cambria" w:hAnsi="Cambria" w:cs="Arial"/>
                <w:sz w:val="18"/>
                <w:szCs w:val="18"/>
              </w:rPr>
              <w:t>2 x LED</w:t>
            </w:r>
            <w:r w:rsidR="004B07C0">
              <w:rPr>
                <w:rFonts w:ascii="Cambria" w:hAnsi="Cambria" w:cs="Arial"/>
                <w:sz w:val="18"/>
                <w:szCs w:val="18"/>
              </w:rPr>
              <w:t>)</w:t>
            </w:r>
            <w:r w:rsidR="008621CC">
              <w:rPr>
                <w:rFonts w:ascii="Cambria" w:hAnsi="Cambria" w:cs="Arial"/>
                <w:sz w:val="18"/>
                <w:szCs w:val="18"/>
              </w:rPr>
              <w:t xml:space="preserve"> lub </w:t>
            </w:r>
            <w:r w:rsidR="008621CC" w:rsidRPr="008621CC">
              <w:rPr>
                <w:rFonts w:ascii="Cambria" w:hAnsi="Cambria" w:cs="Arial"/>
                <w:color w:val="FF0000"/>
                <w:sz w:val="18"/>
                <w:szCs w:val="18"/>
              </w:rPr>
              <w:t>wielopunktowe, w formie listwy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E74C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2E25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1BFA773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A5DB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EAD42" w14:textId="19F134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regulowane półki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9A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85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963DC" w:rsidRPr="005018D9" w14:paraId="697E150C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FC42" w14:textId="77777777" w:rsidR="00E963DC" w:rsidRPr="008C7CD0" w:rsidRDefault="00E963DC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A3E21" w14:textId="5FF97463" w:rsidR="00E963DC" w:rsidRPr="00182C90" w:rsidRDefault="00E963DC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DA1F27">
              <w:rPr>
                <w:rFonts w:ascii="Cambria" w:hAnsi="Cambria" w:cs="Lato"/>
                <w:color w:val="323232"/>
                <w:sz w:val="18"/>
                <w:szCs w:val="18"/>
              </w:rPr>
              <w:t>przechowywanie szczepionek i leków w zakresie temperatury od +2°C do +8°C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3CC5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4808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25E0074" w14:textId="77777777" w:rsidTr="00432F34">
        <w:trPr>
          <w:trHeight w:val="3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C5211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55541" w14:textId="75CD139A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moduł alarmowy i rejestrator temperatury z wyjściem USB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7AD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C7A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D353848" w14:textId="77777777" w:rsidTr="00432F34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C5B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49EB" w14:textId="6D458590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alarmy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C3D35" w14:textId="4BE6F178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zasilania,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0566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0AB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79997607" w14:textId="77777777" w:rsidTr="00432F34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055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A699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1AC49" w14:textId="42B42D8E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wysoka/niska temperatura,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2BAF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723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9153601" w14:textId="77777777" w:rsidTr="00432F34">
        <w:trPr>
          <w:trHeight w:val="3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73C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3DF48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9CB96" w14:textId="45BC58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czujnika,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0158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9497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1F2229DF" w14:textId="77777777" w:rsidTr="00432F34">
        <w:trPr>
          <w:trHeight w:val="3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1442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1F65A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4B462" w14:textId="687A730B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uchylone drzwi,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FDB4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DA9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A7E13A2" w14:textId="77777777" w:rsidTr="00432F34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277F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DB236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91DD4" w14:textId="1C4EB15F" w:rsidR="00E10BF6" w:rsidRPr="00E10BF6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USB,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C7A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91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B073A9F" w14:textId="77777777" w:rsidTr="00432F34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22CE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2E0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B7952" w14:textId="11F741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>awaria komunikacji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9C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AF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7C0" w:rsidRPr="005018D9" w14:paraId="0988811F" w14:textId="77777777" w:rsidTr="005F31C9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0A5E" w14:textId="77777777" w:rsidR="004B07C0" w:rsidRPr="008C7CD0" w:rsidRDefault="004B07C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51AF1" w14:textId="77777777" w:rsidR="005F31C9" w:rsidRPr="005F31C9" w:rsidRDefault="004B07C0" w:rsidP="005F31C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39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podtrzymanie akumulatorowe </w:t>
            </w:r>
            <w:r w:rsid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przez </w:t>
            </w:r>
            <w:r w:rsidR="005F31C9" w:rsidRPr="00663999"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minimum 7 godzin</w:t>
            </w:r>
          </w:p>
          <w:p w14:paraId="1DF63DFB" w14:textId="10F076CF" w:rsidR="005F31C9" w:rsidRPr="00663999" w:rsidRDefault="005F31C9" w:rsidP="005F31C9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</w:pPr>
            <w:r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[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dotyczące elektroniki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(alarmy, wyświetlacz, rejestratory temperatury)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oraz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>zapewni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ające </w:t>
            </w:r>
            <w:r w:rsidRPr="00663999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pl-PL"/>
              </w:rPr>
              <w:t xml:space="preserve"> również pracę sprężarki </w:t>
            </w:r>
          </w:p>
          <w:p w14:paraId="7359A517" w14:textId="545A66FE" w:rsidR="004B07C0" w:rsidRPr="005F31C9" w:rsidRDefault="005F31C9" w:rsidP="005F31C9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="004B07C0"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uruchamiane automatycznie  w przypadku braku zasilania sieciowego</w:t>
            </w:r>
            <w:r w:rsidRPr="005F31C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79A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6FB7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083EBAAF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6322E7" w14:textId="63F988D3" w:rsidR="00063319" w:rsidRPr="0006331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REJESTRACJA DANYCH/INTERWAŁ/CZAS REJESTRACJI</w:t>
            </w:r>
          </w:p>
        </w:tc>
      </w:tr>
      <w:tr w:rsidR="00063319" w:rsidRPr="005018D9" w14:paraId="2260D685" w14:textId="77777777" w:rsidTr="00432F34">
        <w:trPr>
          <w:trHeight w:val="3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E6B6E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0E19" w14:textId="77777777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poprzez USB/co 10 minut/2 lata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C2D02" w14:textId="1C2873D8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 wysoka lub za niska temperatura wewnętrzna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7B99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5634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7D03D4F8" w14:textId="77777777" w:rsidTr="00432F34">
        <w:trPr>
          <w:trHeight w:val="38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6F8A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C0BA" w14:textId="77777777" w:rsidR="00063319" w:rsidRPr="00063319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897D4" w14:textId="5C56C115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Zbyt wysoka temperatura otoczenia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8E4F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54ED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124CF" w:rsidRPr="005018D9" w14:paraId="310C6005" w14:textId="77777777" w:rsidTr="00432F34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8554" w14:textId="77777777" w:rsidR="008124CF" w:rsidRPr="008C7CD0" w:rsidRDefault="008124CF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6936" w14:textId="76663C2C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Całkowity czas rejestracji danych na urządzeniu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19962" w14:textId="77777777" w:rsidR="00C50806" w:rsidRDefault="00C50806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  <w:p w14:paraId="6C8CA60A" w14:textId="281E1327" w:rsidR="008124CF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2 lata, </w:t>
            </w:r>
          </w:p>
          <w:p w14:paraId="161CB79E" w14:textId="0E0E5A4B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E28A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C689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55A39" w:rsidRPr="005018D9" w14:paraId="1FBFF852" w14:textId="77777777" w:rsidTr="00432F34">
        <w:trPr>
          <w:trHeight w:val="42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DA88D5" w14:textId="77CFE5B5" w:rsidR="00D55A39" w:rsidRPr="00D55A39" w:rsidRDefault="00D55A39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5A3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NORMA</w:t>
            </w:r>
          </w:p>
        </w:tc>
      </w:tr>
      <w:tr w:rsidR="00432F34" w:rsidRPr="005018D9" w14:paraId="1780C797" w14:textId="77777777" w:rsidTr="00432F3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F84E" w14:textId="77777777" w:rsidR="00432F34" w:rsidRPr="00433393" w:rsidRDefault="00432F34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7B5E2" w14:textId="42F74C5E" w:rsidR="00432F34" w:rsidRPr="00432F34" w:rsidRDefault="00432F34" w:rsidP="00432F34">
            <w:pPr>
              <w:spacing w:after="0" w:line="240" w:lineRule="auto"/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</w:pPr>
            <w:r w:rsidRPr="00D55A39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Zgodna z normą DIN </w:t>
            </w:r>
            <w:r w:rsidRPr="000B7C5F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58345  lub </w:t>
            </w:r>
            <w:r w:rsidRPr="000B7C5F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DIN 13277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431" w14:textId="77777777" w:rsidR="00432F34" w:rsidRPr="005018D9" w:rsidRDefault="00432F34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B0953" w:rsidRPr="005018D9" w14:paraId="69E1161E" w14:textId="77777777" w:rsidTr="00432F34">
        <w:trPr>
          <w:trHeight w:val="386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C49050" w14:textId="15F21D76" w:rsidR="00AB0953" w:rsidRPr="00AB0953" w:rsidRDefault="00AB0953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095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DANE TECHNICZNE</w:t>
            </w:r>
          </w:p>
        </w:tc>
      </w:tr>
      <w:tr w:rsidR="0053390B" w:rsidRPr="005018D9" w14:paraId="5D98C669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B269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2FF3" w14:textId="7BEB4B37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Szerokość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353E4" w14:textId="5B0B30A8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650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</w:t>
            </w:r>
            <w:r w:rsidR="00514037">
              <w:rPr>
                <w:rFonts w:ascii="Cambria" w:hAnsi="Cambria" w:cs="Arial"/>
                <w:sz w:val="18"/>
                <w:szCs w:val="18"/>
              </w:rPr>
              <w:t>4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0) </w:t>
            </w:r>
            <w:r w:rsidR="00514037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12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035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2C9F652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2FE01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76347" w14:textId="13495C82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Głębokość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5863" w14:textId="2FBE5A03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673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(+/- 20)</w:t>
            </w:r>
            <w:r w:rsidR="00514037">
              <w:rPr>
                <w:rFonts w:ascii="Cambria" w:hAnsi="Cambria" w:cs="Arial"/>
                <w:sz w:val="18"/>
                <w:szCs w:val="18"/>
              </w:rPr>
              <w:t xml:space="preserve"> lub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8D4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94A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1D540D7F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D4EA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6D465" w14:textId="7694D1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Wysokość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F1A27" w14:textId="3C6A78C0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1992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</w:t>
            </w:r>
            <w:r w:rsidR="00514037">
              <w:rPr>
                <w:rFonts w:ascii="Cambria" w:hAnsi="Cambria" w:cs="Arial"/>
                <w:sz w:val="18"/>
                <w:szCs w:val="18"/>
              </w:rPr>
              <w:t>72</w:t>
            </w:r>
            <w:r w:rsidR="00DC406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6ED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B623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5B4DAB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E98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979C" w14:textId="352F42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Zakres temperatur </w:t>
            </w:r>
            <w:r w:rsidRPr="00182C90">
              <w:rPr>
                <w:rFonts w:ascii="Cambria" w:hAnsi="Cambria" w:cs="Arial"/>
                <w:sz w:val="18"/>
                <w:szCs w:val="18"/>
              </w:rPr>
              <w:t>°C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A19C8" w14:textId="70DA125F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od +2 do +8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CE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BB80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5721D3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5626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A708" w14:textId="43E4F984" w:rsidR="0053390B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Pojemność użytkowa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[l]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68C5C" w14:textId="7B483599" w:rsidR="0053390B" w:rsidRPr="00B51ADC" w:rsidRDefault="00B81125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min. </w:t>
            </w:r>
            <w:r w:rsidR="0053390B">
              <w:rPr>
                <w:rFonts w:ascii="Cambria" w:hAnsi="Cambria" w:cs="Arial"/>
                <w:sz w:val="18"/>
                <w:szCs w:val="18"/>
              </w:rPr>
              <w:t>395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96F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D26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19514F4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0B1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5595" w14:textId="63064383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Ilość półek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[szt.]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AF6C4" w14:textId="3F49ED79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6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r w:rsidRPr="00182C90">
              <w:rPr>
                <w:rFonts w:ascii="Cambria" w:hAnsi="Cambria" w:cs="Arial"/>
                <w:sz w:val="18"/>
                <w:szCs w:val="18"/>
              </w:rPr>
              <w:t>+</w:t>
            </w:r>
            <w:r w:rsidR="00DC4065">
              <w:rPr>
                <w:rFonts w:ascii="Cambria" w:hAnsi="Cambria" w:cs="Arial"/>
                <w:sz w:val="18"/>
                <w:szCs w:val="18"/>
              </w:rPr>
              <w:t>/- 1)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9B8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CAE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07BB3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1C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BEA1" w14:textId="2747789E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Wymiary półek (dł. x szer.)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EE7E7" w14:textId="7B654A8E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570 x 530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(+/- 10)</w:t>
            </w:r>
            <w:r w:rsidR="00773158">
              <w:rPr>
                <w:rFonts w:ascii="Cambria" w:hAnsi="Cambria" w:cs="Arial"/>
                <w:sz w:val="18"/>
                <w:szCs w:val="18"/>
              </w:rPr>
              <w:t xml:space="preserve"> lub  </w:t>
            </w:r>
            <w:r w:rsidR="003919E1">
              <w:rPr>
                <w:rFonts w:ascii="Cambria" w:hAnsi="Cambria" w:cs="Arial"/>
                <w:sz w:val="18"/>
                <w:szCs w:val="18"/>
              </w:rPr>
              <w:t>(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590</w:t>
            </w:r>
            <w:r w:rsidR="003919E1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x</w:t>
            </w:r>
            <w:r w:rsidR="003919E1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773158" w:rsidRPr="00773158">
              <w:rPr>
                <w:rFonts w:ascii="Cambria" w:hAnsi="Cambria" w:cs="Arial"/>
                <w:sz w:val="18"/>
                <w:szCs w:val="18"/>
              </w:rPr>
              <w:t>450</w:t>
            </w:r>
            <w:r w:rsidR="003919E1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25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FA7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DB0910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36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4EF9" w14:textId="16C84ED1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Waga [kg]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57D87" w14:textId="35671E12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95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5A1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169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84C649" w14:textId="77777777" w:rsidTr="00D55A39">
        <w:trPr>
          <w:trHeight w:val="404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583B35D" w14:textId="60F4AE50" w:rsidR="0053390B" w:rsidRPr="00966B16" w:rsidRDefault="0053390B" w:rsidP="00D55A39">
            <w:pPr>
              <w:pStyle w:val="Akapitzlist"/>
              <w:tabs>
                <w:tab w:val="left" w:pos="493"/>
              </w:tabs>
              <w:ind w:left="6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053E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INNE</w:t>
            </w:r>
          </w:p>
        </w:tc>
      </w:tr>
      <w:tr w:rsidR="0053390B" w:rsidRPr="005018D9" w14:paraId="5802C1DA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3A7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8FF063" w14:textId="4B75F4A2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Wraz z urządzeniem zostanie przekazana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F430" w14:textId="7E5F886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gwarancyjn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05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DDE1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8088932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9AD0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E77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7A4" w14:textId="63310EDE" w:rsidR="0053390B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Paszport urządzenia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BD09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D6C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3FBD695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2E51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126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65" w14:textId="6010147A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instrukcja obsługi 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 formie papierowej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36F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2D3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914E2EB" w14:textId="77777777" w:rsidTr="00294202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73B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35DD" w14:textId="62C97FF5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hAnsi="Cambria"/>
                <w:sz w:val="18"/>
                <w:szCs w:val="18"/>
              </w:rPr>
              <w:t>Szkolenie Personelu z zakresu obsługi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3A8D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EFD6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569BCF26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6508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A89E" w14:textId="2E34BB3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Certyfikat CE (jeżeli dotyczy)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lub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Deklaracja Zgodności – wystawiona przez producenta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8DEE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5AC" w14:textId="4D75182E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0D2" w:rsidRPr="005018D9" w14:paraId="42C6C700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1023" w14:textId="77777777" w:rsidR="00A120D2" w:rsidRPr="005018D9" w:rsidRDefault="00A120D2" w:rsidP="00A120D2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BF7E" w14:textId="5848DF3D" w:rsidR="00A120D2" w:rsidRPr="005018D9" w:rsidRDefault="00A120D2" w:rsidP="00A120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naprawy wykonywane przez 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producenta</w:t>
            </w: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lub autoryzowany serwis producent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2821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4E6F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3759EF8F" w14:textId="77777777" w:rsidR="00416DF4" w:rsidRPr="005018D9" w:rsidRDefault="00416DF4" w:rsidP="00416DF4">
      <w:pPr>
        <w:rPr>
          <w:rFonts w:ascii="Cambria" w:hAnsi="Cambria"/>
          <w:sz w:val="18"/>
          <w:szCs w:val="18"/>
        </w:rPr>
      </w:pP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35A133BB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0B418B">
      <w:rPr>
        <w:rFonts w:ascii="Cambria" w:hAnsi="Cambria"/>
      </w:rPr>
      <w:t>a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75B4A0DF" w:rsidR="00A709C7" w:rsidRPr="008621CC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  <w:color w:val="FF0000"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</w:t>
    </w:r>
    <w:r w:rsidR="008621CC">
      <w:rPr>
        <w:rFonts w:ascii="Cambria" w:hAnsi="Cambria"/>
        <w:b/>
        <w:bCs/>
      </w:rPr>
      <w:t xml:space="preserve"> </w:t>
    </w:r>
    <w:r w:rsidR="008621CC" w:rsidRPr="008621CC">
      <w:rPr>
        <w:rFonts w:ascii="Cambria" w:hAnsi="Cambria"/>
        <w:b/>
        <w:bCs/>
        <w:color w:val="FF0000"/>
      </w:rPr>
      <w:t>– po zmianie</w:t>
    </w:r>
    <w:r w:rsidR="00A461A5" w:rsidRPr="008621CC">
      <w:rPr>
        <w:rFonts w:ascii="Cambria" w:hAnsi="Cambria"/>
        <w:b/>
        <w:bCs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5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1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18"/>
  </w:num>
  <w:num w:numId="2" w16cid:durableId="1675259983">
    <w:abstractNumId w:val="19"/>
  </w:num>
  <w:num w:numId="3" w16cid:durableId="1363095448">
    <w:abstractNumId w:val="3"/>
  </w:num>
  <w:num w:numId="4" w16cid:durableId="1276644018">
    <w:abstractNumId w:val="29"/>
  </w:num>
  <w:num w:numId="5" w16cid:durableId="647704829">
    <w:abstractNumId w:val="6"/>
  </w:num>
  <w:num w:numId="6" w16cid:durableId="452556897">
    <w:abstractNumId w:val="27"/>
  </w:num>
  <w:num w:numId="7" w16cid:durableId="1091971171">
    <w:abstractNumId w:val="5"/>
  </w:num>
  <w:num w:numId="8" w16cid:durableId="1190024203">
    <w:abstractNumId w:val="22"/>
  </w:num>
  <w:num w:numId="9" w16cid:durableId="467431886">
    <w:abstractNumId w:val="12"/>
  </w:num>
  <w:num w:numId="10" w16cid:durableId="336545795">
    <w:abstractNumId w:val="20"/>
  </w:num>
  <w:num w:numId="11" w16cid:durableId="1620264102">
    <w:abstractNumId w:val="4"/>
  </w:num>
  <w:num w:numId="12" w16cid:durableId="213590263">
    <w:abstractNumId w:val="15"/>
  </w:num>
  <w:num w:numId="13" w16cid:durableId="532429082">
    <w:abstractNumId w:val="16"/>
  </w:num>
  <w:num w:numId="14" w16cid:durableId="423306990">
    <w:abstractNumId w:val="9"/>
  </w:num>
  <w:num w:numId="15" w16cid:durableId="1563249072">
    <w:abstractNumId w:val="8"/>
  </w:num>
  <w:num w:numId="16" w16cid:durableId="1416324687">
    <w:abstractNumId w:val="10"/>
  </w:num>
  <w:num w:numId="17" w16cid:durableId="353310234">
    <w:abstractNumId w:val="2"/>
  </w:num>
  <w:num w:numId="18" w16cid:durableId="1366295379">
    <w:abstractNumId w:val="14"/>
  </w:num>
  <w:num w:numId="19" w16cid:durableId="2103868614">
    <w:abstractNumId w:val="30"/>
  </w:num>
  <w:num w:numId="20" w16cid:durableId="1909680394">
    <w:abstractNumId w:val="25"/>
  </w:num>
  <w:num w:numId="21" w16cid:durableId="549727647">
    <w:abstractNumId w:val="17"/>
  </w:num>
  <w:num w:numId="22" w16cid:durableId="1518999261">
    <w:abstractNumId w:val="26"/>
  </w:num>
  <w:num w:numId="23" w16cid:durableId="1059287145">
    <w:abstractNumId w:val="13"/>
  </w:num>
  <w:num w:numId="24" w16cid:durableId="122117171">
    <w:abstractNumId w:val="21"/>
  </w:num>
  <w:num w:numId="25" w16cid:durableId="567501888">
    <w:abstractNumId w:val="7"/>
  </w:num>
  <w:num w:numId="26" w16cid:durableId="2143111360">
    <w:abstractNumId w:val="11"/>
  </w:num>
  <w:num w:numId="27" w16cid:durableId="1894543120">
    <w:abstractNumId w:val="31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3"/>
  </w:num>
  <w:num w:numId="31" w16cid:durableId="1040402632">
    <w:abstractNumId w:val="24"/>
  </w:num>
  <w:num w:numId="32" w16cid:durableId="2339770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3319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B7C5F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56BB1"/>
    <w:rsid w:val="001609E5"/>
    <w:rsid w:val="00161107"/>
    <w:rsid w:val="00176455"/>
    <w:rsid w:val="00177A80"/>
    <w:rsid w:val="00180036"/>
    <w:rsid w:val="00182BEC"/>
    <w:rsid w:val="00182C90"/>
    <w:rsid w:val="00183206"/>
    <w:rsid w:val="00192DDE"/>
    <w:rsid w:val="0019558E"/>
    <w:rsid w:val="001A6DD3"/>
    <w:rsid w:val="001B5392"/>
    <w:rsid w:val="001B7A7A"/>
    <w:rsid w:val="001C2B68"/>
    <w:rsid w:val="001D7EAA"/>
    <w:rsid w:val="001E0D60"/>
    <w:rsid w:val="001F2F81"/>
    <w:rsid w:val="00231C05"/>
    <w:rsid w:val="00231EB9"/>
    <w:rsid w:val="00240940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D4E76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74D7B"/>
    <w:rsid w:val="00382CE4"/>
    <w:rsid w:val="00384E9F"/>
    <w:rsid w:val="0038580C"/>
    <w:rsid w:val="003877E1"/>
    <w:rsid w:val="003919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3F0011"/>
    <w:rsid w:val="00406BE2"/>
    <w:rsid w:val="00412571"/>
    <w:rsid w:val="00414C4B"/>
    <w:rsid w:val="00416DF4"/>
    <w:rsid w:val="00426028"/>
    <w:rsid w:val="004312A0"/>
    <w:rsid w:val="00431B3B"/>
    <w:rsid w:val="00431EC5"/>
    <w:rsid w:val="00432F34"/>
    <w:rsid w:val="00433393"/>
    <w:rsid w:val="00440E40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B07C0"/>
    <w:rsid w:val="004C2148"/>
    <w:rsid w:val="004C7328"/>
    <w:rsid w:val="004D6CD8"/>
    <w:rsid w:val="004E0926"/>
    <w:rsid w:val="004F3F2F"/>
    <w:rsid w:val="004F5DED"/>
    <w:rsid w:val="004F719D"/>
    <w:rsid w:val="00500755"/>
    <w:rsid w:val="005018D9"/>
    <w:rsid w:val="00502C0F"/>
    <w:rsid w:val="00511231"/>
    <w:rsid w:val="005130B1"/>
    <w:rsid w:val="00514037"/>
    <w:rsid w:val="0051412C"/>
    <w:rsid w:val="005259D0"/>
    <w:rsid w:val="00532AB8"/>
    <w:rsid w:val="005333B6"/>
    <w:rsid w:val="0053390B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2D32"/>
    <w:rsid w:val="00593935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1C9"/>
    <w:rsid w:val="005F33D4"/>
    <w:rsid w:val="005F64BF"/>
    <w:rsid w:val="006005E8"/>
    <w:rsid w:val="006040A1"/>
    <w:rsid w:val="00625D38"/>
    <w:rsid w:val="00626151"/>
    <w:rsid w:val="00632DE4"/>
    <w:rsid w:val="00642C1C"/>
    <w:rsid w:val="006447F1"/>
    <w:rsid w:val="006478A8"/>
    <w:rsid w:val="0065245A"/>
    <w:rsid w:val="00663999"/>
    <w:rsid w:val="00666493"/>
    <w:rsid w:val="006700CE"/>
    <w:rsid w:val="00671649"/>
    <w:rsid w:val="00681931"/>
    <w:rsid w:val="00685426"/>
    <w:rsid w:val="0069557F"/>
    <w:rsid w:val="006A0ED7"/>
    <w:rsid w:val="006A2F5F"/>
    <w:rsid w:val="006A4E0E"/>
    <w:rsid w:val="006B24F4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6C46"/>
    <w:rsid w:val="00770417"/>
    <w:rsid w:val="00773158"/>
    <w:rsid w:val="007764A2"/>
    <w:rsid w:val="00776EB5"/>
    <w:rsid w:val="00793771"/>
    <w:rsid w:val="00796518"/>
    <w:rsid w:val="007A008D"/>
    <w:rsid w:val="007A340A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24CF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476EB"/>
    <w:rsid w:val="008501D4"/>
    <w:rsid w:val="0085189A"/>
    <w:rsid w:val="00851D2B"/>
    <w:rsid w:val="00860DDE"/>
    <w:rsid w:val="008621CC"/>
    <w:rsid w:val="0086292E"/>
    <w:rsid w:val="008701EB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84B67"/>
    <w:rsid w:val="009932E8"/>
    <w:rsid w:val="009952F7"/>
    <w:rsid w:val="00995793"/>
    <w:rsid w:val="00997282"/>
    <w:rsid w:val="00997E00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10780"/>
    <w:rsid w:val="00A11AA3"/>
    <w:rsid w:val="00A120D2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A3B"/>
    <w:rsid w:val="00A76F04"/>
    <w:rsid w:val="00A81322"/>
    <w:rsid w:val="00A82466"/>
    <w:rsid w:val="00A86604"/>
    <w:rsid w:val="00A94521"/>
    <w:rsid w:val="00A95A6F"/>
    <w:rsid w:val="00AA0AEB"/>
    <w:rsid w:val="00AA472D"/>
    <w:rsid w:val="00AA4AFA"/>
    <w:rsid w:val="00AB0953"/>
    <w:rsid w:val="00AB2A02"/>
    <w:rsid w:val="00AB2F4E"/>
    <w:rsid w:val="00AB3284"/>
    <w:rsid w:val="00AC3522"/>
    <w:rsid w:val="00AC584C"/>
    <w:rsid w:val="00AD4FBA"/>
    <w:rsid w:val="00AD6B7D"/>
    <w:rsid w:val="00AD7C87"/>
    <w:rsid w:val="00AE53C3"/>
    <w:rsid w:val="00AE6E32"/>
    <w:rsid w:val="00AF1F67"/>
    <w:rsid w:val="00AF7E16"/>
    <w:rsid w:val="00B13BEF"/>
    <w:rsid w:val="00B217D4"/>
    <w:rsid w:val="00B26080"/>
    <w:rsid w:val="00B471D4"/>
    <w:rsid w:val="00B51ADC"/>
    <w:rsid w:val="00B613CA"/>
    <w:rsid w:val="00B63921"/>
    <w:rsid w:val="00B651BA"/>
    <w:rsid w:val="00B81125"/>
    <w:rsid w:val="00B81156"/>
    <w:rsid w:val="00B9779E"/>
    <w:rsid w:val="00BB1D68"/>
    <w:rsid w:val="00BB2B24"/>
    <w:rsid w:val="00BB368B"/>
    <w:rsid w:val="00BB78F2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0806"/>
    <w:rsid w:val="00C54511"/>
    <w:rsid w:val="00C61927"/>
    <w:rsid w:val="00C8734E"/>
    <w:rsid w:val="00C948C2"/>
    <w:rsid w:val="00CA5267"/>
    <w:rsid w:val="00CA6068"/>
    <w:rsid w:val="00CB0BB1"/>
    <w:rsid w:val="00CD02E9"/>
    <w:rsid w:val="00CD3C65"/>
    <w:rsid w:val="00CE3ADE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55A39"/>
    <w:rsid w:val="00D65065"/>
    <w:rsid w:val="00D67137"/>
    <w:rsid w:val="00D67F50"/>
    <w:rsid w:val="00D75CC1"/>
    <w:rsid w:val="00D941BD"/>
    <w:rsid w:val="00D94A8E"/>
    <w:rsid w:val="00DA1F27"/>
    <w:rsid w:val="00DA43FC"/>
    <w:rsid w:val="00DA4740"/>
    <w:rsid w:val="00DB0E9A"/>
    <w:rsid w:val="00DC228A"/>
    <w:rsid w:val="00DC4065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10BF6"/>
    <w:rsid w:val="00E214D3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0961"/>
    <w:rsid w:val="00E6106B"/>
    <w:rsid w:val="00E70176"/>
    <w:rsid w:val="00E706BB"/>
    <w:rsid w:val="00E756F7"/>
    <w:rsid w:val="00E83D3A"/>
    <w:rsid w:val="00E86BD8"/>
    <w:rsid w:val="00E90436"/>
    <w:rsid w:val="00E963DC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6279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3D2B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11</cp:revision>
  <cp:lastPrinted>2025-05-15T11:30:00Z</cp:lastPrinted>
  <dcterms:created xsi:type="dcterms:W3CDTF">2025-05-22T11:27:00Z</dcterms:created>
  <dcterms:modified xsi:type="dcterms:W3CDTF">2025-05-22T12:26:00Z</dcterms:modified>
</cp:coreProperties>
</file>